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E2" w:rsidRDefault="002E45E2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2E45E2" w:rsidRDefault="002E45E2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2E45E2" w:rsidRDefault="002E45E2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</w:t>
      </w:r>
      <w:r w:rsidR="00C57CDC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F54CCB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3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2E45E2" w:rsidRDefault="002E45E2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E45E2" w:rsidRPr="005628E3" w:rsidRDefault="002E45E2" w:rsidP="00AF0E0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образования»Городской центр детского(юношеского)технического творчества</w:t>
      </w:r>
    </w:p>
    <w:p w:rsidR="002E45E2" w:rsidRPr="00495BBA" w:rsidRDefault="00682081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95B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E45E2" w:rsidRPr="00495BB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57C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95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45E2" w:rsidRPr="00495BBA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– </w:t>
      </w:r>
      <w:r w:rsidR="00F54C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17 630 349,19 </w:t>
      </w:r>
      <w:r w:rsidR="002E45E2" w:rsidRPr="00495BBA">
        <w:rPr>
          <w:rFonts w:ascii="Times New Roman" w:hAnsi="Times New Roman" w:cs="Times New Roman"/>
          <w:sz w:val="24"/>
          <w:szCs w:val="24"/>
          <w:lang w:eastAsia="ru-RU"/>
        </w:rPr>
        <w:t>рублей, в то числе:  </w:t>
      </w:r>
    </w:p>
    <w:p w:rsidR="002E45E2" w:rsidRDefault="002E45E2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рств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енного задания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38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4C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16 469 959,69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   </w:t>
      </w:r>
    </w:p>
    <w:p w:rsidR="002E45E2" w:rsidRPr="005628E3" w:rsidRDefault="002E45E2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      - на иные цели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4C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1 160 389,50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2E45E2" w:rsidRPr="005628E3" w:rsidRDefault="002E45E2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 за счет субсидии на выполнение государственного задания составили </w:t>
      </w:r>
      <w:r w:rsidR="00733E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54C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19 034 897,95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ЭК :</w:t>
      </w:r>
    </w:p>
    <w:p w:rsidR="002E45E2" w:rsidRPr="005628E3" w:rsidRDefault="000269A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211 Заработная плата- 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12 473 608,46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B749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212 Прочие выплаты – </w:t>
      </w:r>
      <w:r w:rsidR="00733EF1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 xml:space="preserve">ачисления на заработную плату – </w:t>
      </w:r>
      <w:r w:rsidR="00C5387F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767 029,94</w:t>
      </w:r>
      <w:r w:rsidR="006820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0269A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32 319,32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</w:t>
      </w:r>
      <w:r w:rsidR="006820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4552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0269A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223 Коммунальные услуги- 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817 207,86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 xml:space="preserve">Услуги по содержанию имущества- </w:t>
      </w:r>
      <w:r w:rsidR="00F54CCB">
        <w:rPr>
          <w:rFonts w:ascii="Times New Roman" w:hAnsi="Times New Roman" w:cs="Times New Roman"/>
          <w:sz w:val="24"/>
          <w:szCs w:val="24"/>
          <w:lang w:eastAsia="ru-RU"/>
        </w:rPr>
        <w:t>476 765,11</w:t>
      </w:r>
      <w:r w:rsidR="00CD31A6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:</w:t>
      </w:r>
    </w:p>
    <w:p w:rsidR="00F54CCB" w:rsidRDefault="00F54CC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225 - Видеонаблюдение - 14 400,00</w:t>
      </w:r>
    </w:p>
    <w:p w:rsidR="00F54CCB" w:rsidRDefault="00F54CC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225 - Пожарная сигнализация - 17 550,00</w:t>
      </w:r>
    </w:p>
    <w:p w:rsidR="00F54CCB" w:rsidRPr="005628E3" w:rsidRDefault="00F54CC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225 - Техническое обслуживание - 25 300,00;</w:t>
      </w:r>
    </w:p>
    <w:p w:rsidR="002E45E2" w:rsidRDefault="000269A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226 Прочие услуги – </w:t>
      </w:r>
      <w:r w:rsidR="00CD31A6">
        <w:rPr>
          <w:rFonts w:ascii="Times New Roman" w:hAnsi="Times New Roman" w:cs="Times New Roman"/>
          <w:sz w:val="24"/>
          <w:szCs w:val="24"/>
          <w:lang w:eastAsia="ru-RU"/>
        </w:rPr>
        <w:t>114 306,28 в том числе :</w:t>
      </w:r>
    </w:p>
    <w:p w:rsidR="00CD31A6" w:rsidRDefault="00CD31A6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226 Обслуживание КТС - 11 200,00</w:t>
      </w:r>
    </w:p>
    <w:p w:rsidR="00CD31A6" w:rsidRDefault="00CD31A6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226 </w:t>
      </w:r>
      <w:r w:rsidR="003A4FCA">
        <w:rPr>
          <w:rFonts w:ascii="Times New Roman" w:hAnsi="Times New Roman" w:cs="Times New Roman"/>
          <w:sz w:val="24"/>
          <w:szCs w:val="24"/>
          <w:lang w:eastAsia="ru-RU"/>
        </w:rPr>
        <w:t>Экстренный вызов сотрудника - 116 894,28</w:t>
      </w:r>
    </w:p>
    <w:p w:rsidR="001C7677" w:rsidRDefault="001C767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охрана - 286 219,92</w:t>
      </w:r>
    </w:p>
    <w:p w:rsidR="000C117C" w:rsidRPr="005628E3" w:rsidRDefault="000C117C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226 Услуги пультовой - 137 500,00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5403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Пособия по социальной помощи населению</w:t>
      </w:r>
      <w:r w:rsidR="00CD4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D4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FCA">
        <w:rPr>
          <w:rFonts w:ascii="Times New Roman" w:hAnsi="Times New Roman" w:cs="Times New Roman"/>
          <w:sz w:val="24"/>
          <w:szCs w:val="24"/>
          <w:lang w:eastAsia="ru-RU"/>
        </w:rPr>
        <w:t>68 114,48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0269A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290 Прочие расходы- </w:t>
      </w:r>
      <w:r w:rsidR="003A4FCA">
        <w:rPr>
          <w:rFonts w:ascii="Times New Roman" w:hAnsi="Times New Roman" w:cs="Times New Roman"/>
          <w:sz w:val="24"/>
          <w:szCs w:val="24"/>
          <w:lang w:eastAsia="ru-RU"/>
        </w:rPr>
        <w:t>847 663,00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>стоимости материальных запасов-</w:t>
      </w:r>
      <w:r w:rsidR="00CD4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677">
        <w:rPr>
          <w:rFonts w:ascii="Times New Roman" w:hAnsi="Times New Roman" w:cs="Times New Roman"/>
          <w:sz w:val="24"/>
          <w:szCs w:val="24"/>
          <w:lang w:eastAsia="ru-RU"/>
        </w:rPr>
        <w:t>54 643,00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</w:t>
      </w:r>
      <w:r w:rsidR="0068208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0269A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677">
        <w:rPr>
          <w:rFonts w:ascii="Times New Roman" w:hAnsi="Times New Roman" w:cs="Times New Roman"/>
          <w:sz w:val="24"/>
          <w:szCs w:val="24"/>
          <w:lang w:eastAsia="ru-RU"/>
        </w:rPr>
        <w:t>3 038 713,58</w:t>
      </w:r>
      <w:r w:rsidR="00C57C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Расходы за счет субсидии на иные цели составили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1C7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396 397,06</w:t>
      </w:r>
      <w:r w:rsidR="00CD4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ЭК:</w:t>
      </w:r>
    </w:p>
    <w:p w:rsidR="002E45E2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747F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747F">
        <w:rPr>
          <w:rFonts w:ascii="Times New Roman" w:hAnsi="Times New Roman" w:cs="Times New Roman"/>
          <w:sz w:val="24"/>
          <w:szCs w:val="24"/>
          <w:lang w:eastAsia="ru-RU"/>
        </w:rPr>
        <w:t>Услуги связи(интернет)</w:t>
      </w:r>
      <w:r w:rsidR="00CD4552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EF3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677">
        <w:rPr>
          <w:rFonts w:ascii="Times New Roman" w:hAnsi="Times New Roman" w:cs="Times New Roman"/>
          <w:sz w:val="24"/>
          <w:szCs w:val="24"/>
          <w:lang w:eastAsia="ru-RU"/>
        </w:rPr>
        <w:t>12000,00</w:t>
      </w:r>
      <w:r w:rsidR="004F03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3634" w:rsidRDefault="00EF3634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222 Транспортные услуги – </w:t>
      </w:r>
      <w:r w:rsidR="001C7677">
        <w:rPr>
          <w:rFonts w:ascii="Times New Roman" w:hAnsi="Times New Roman" w:cs="Times New Roman"/>
          <w:sz w:val="24"/>
          <w:szCs w:val="24"/>
          <w:lang w:eastAsia="ru-RU"/>
        </w:rPr>
        <w:t>180 396,80</w:t>
      </w:r>
      <w:r w:rsidR="004F03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2493" w:rsidRDefault="0058249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225 Работы, услуги по содержанию имущества - </w:t>
      </w:r>
      <w:r w:rsidR="001C7677">
        <w:rPr>
          <w:rFonts w:ascii="Times New Roman" w:hAnsi="Times New Roman" w:cs="Times New Roman"/>
          <w:b/>
          <w:sz w:val="24"/>
          <w:szCs w:val="24"/>
          <w:lang w:eastAsia="ru-RU"/>
        </w:rPr>
        <w:t>46 500,00</w:t>
      </w:r>
      <w:r w:rsidR="00D179CD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82493" w:rsidRDefault="00582493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226 Прочие работы, услуги - </w:t>
      </w:r>
      <w:r w:rsidR="001C7677">
        <w:rPr>
          <w:rFonts w:ascii="Times New Roman" w:hAnsi="Times New Roman" w:cs="Times New Roman"/>
          <w:b/>
          <w:sz w:val="24"/>
          <w:szCs w:val="24"/>
          <w:lang w:eastAsia="ru-RU"/>
        </w:rPr>
        <w:t>724 532,70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50D51" w:rsidRDefault="00450D5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290 Прочие расходы – </w:t>
      </w:r>
      <w:r w:rsidR="00F05EF4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5EF4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01E9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310</w:t>
      </w:r>
      <w:r w:rsidRPr="00A836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основных ср</w:t>
      </w:r>
      <w:r w:rsidR="00E7569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дств</w:t>
      </w:r>
      <w:r w:rsidR="007B43A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81 680,00</w:t>
      </w:r>
      <w:r w:rsidR="00450D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01E9" w:rsidRDefault="006501E9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стоимости материальных запасов-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115 280,00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495BBA" w:rsidRDefault="002E45E2" w:rsidP="005628E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495BBA">
        <w:rPr>
          <w:rFonts w:ascii="Times New Roman" w:hAnsi="Times New Roman" w:cs="Times New Roman"/>
          <w:sz w:val="24"/>
          <w:szCs w:val="24"/>
          <w:lang w:eastAsia="ru-RU"/>
        </w:rPr>
        <w:t>От приносящей доход  собственной деятельности в 20</w:t>
      </w:r>
      <w:r w:rsidR="00C57C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95BBA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 </w:t>
      </w:r>
      <w:r w:rsidR="00650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0C11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680 172,64</w:t>
      </w:r>
      <w:r w:rsidR="003F41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BB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  Расходы составили </w:t>
      </w:r>
      <w:r w:rsidR="00650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0C11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189 852,08</w:t>
      </w:r>
      <w:r w:rsidR="00650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BBA">
        <w:rPr>
          <w:rFonts w:ascii="Times New Roman" w:hAnsi="Times New Roman" w:cs="Times New Roman"/>
          <w:sz w:val="24"/>
          <w:szCs w:val="24"/>
          <w:lang w:eastAsia="ru-RU"/>
        </w:rPr>
        <w:t>рублей, в т. ч. по статьям ЭК: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плата-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212 Прочие выплаты -</w:t>
      </w:r>
      <w:r w:rsidR="00D728A2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221 Услуги связи- </w:t>
      </w:r>
      <w:r w:rsidR="00D728A2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</w:t>
      </w:r>
      <w:r w:rsidR="003967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</w:t>
      </w:r>
      <w:r w:rsidR="00D728A2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Pr="005628E3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имущества-</w:t>
      </w:r>
      <w:r w:rsidR="00D728A2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Default="007B43AD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226 Прочие услуги-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60 414,71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117C" w:rsidRPr="005628E3" w:rsidRDefault="000C117C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227 Страхование - 2000,00</w:t>
      </w:r>
    </w:p>
    <w:p w:rsidR="002E45E2" w:rsidRPr="005628E3" w:rsidRDefault="00D728A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290 Прочие расходы-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572,86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45E2" w:rsidRDefault="002E45E2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 w:rsidR="00BA620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170 551,00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676F" w:rsidRDefault="0039676F" w:rsidP="0039676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sz w:val="24"/>
          <w:szCs w:val="24"/>
          <w:lang w:eastAsia="ru-RU"/>
        </w:rPr>
        <w:t xml:space="preserve">340 Увеличение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стоимости материальных запасов- </w:t>
      </w:r>
      <w:r w:rsidR="000C117C">
        <w:rPr>
          <w:rFonts w:ascii="Times New Roman" w:hAnsi="Times New Roman" w:cs="Times New Roman"/>
          <w:sz w:val="24"/>
          <w:szCs w:val="24"/>
          <w:lang w:eastAsia="ru-RU"/>
        </w:rPr>
        <w:t>62 467,29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676F" w:rsidRPr="005628E3" w:rsidRDefault="0039676F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9676F" w:rsidRPr="005628E3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261E4"/>
    <w:rsid w:val="000269AA"/>
    <w:rsid w:val="000B5E93"/>
    <w:rsid w:val="000C117C"/>
    <w:rsid w:val="000E497C"/>
    <w:rsid w:val="00151E97"/>
    <w:rsid w:val="00156DD7"/>
    <w:rsid w:val="001B12EB"/>
    <w:rsid w:val="001C496B"/>
    <w:rsid w:val="001C4ABE"/>
    <w:rsid w:val="001C7677"/>
    <w:rsid w:val="00201439"/>
    <w:rsid w:val="002B749D"/>
    <w:rsid w:val="002C4833"/>
    <w:rsid w:val="002E45E2"/>
    <w:rsid w:val="00327BA7"/>
    <w:rsid w:val="003621D8"/>
    <w:rsid w:val="00380D55"/>
    <w:rsid w:val="0039676F"/>
    <w:rsid w:val="003A4FCA"/>
    <w:rsid w:val="003A6633"/>
    <w:rsid w:val="003D18AE"/>
    <w:rsid w:val="003F4159"/>
    <w:rsid w:val="004265E1"/>
    <w:rsid w:val="004457B5"/>
    <w:rsid w:val="00450D51"/>
    <w:rsid w:val="00495BBA"/>
    <w:rsid w:val="004D1D01"/>
    <w:rsid w:val="004F035E"/>
    <w:rsid w:val="005403CD"/>
    <w:rsid w:val="005628E3"/>
    <w:rsid w:val="00582493"/>
    <w:rsid w:val="005B3091"/>
    <w:rsid w:val="005C00D3"/>
    <w:rsid w:val="00634B40"/>
    <w:rsid w:val="006501E9"/>
    <w:rsid w:val="0067404B"/>
    <w:rsid w:val="00682081"/>
    <w:rsid w:val="00733EF1"/>
    <w:rsid w:val="00784B16"/>
    <w:rsid w:val="007B43AD"/>
    <w:rsid w:val="008411C0"/>
    <w:rsid w:val="008D2EF0"/>
    <w:rsid w:val="008F6066"/>
    <w:rsid w:val="00A00083"/>
    <w:rsid w:val="00A8364B"/>
    <w:rsid w:val="00A8423F"/>
    <w:rsid w:val="00AB20D6"/>
    <w:rsid w:val="00AF0E0B"/>
    <w:rsid w:val="00BA620A"/>
    <w:rsid w:val="00BC747F"/>
    <w:rsid w:val="00BD48CD"/>
    <w:rsid w:val="00BF04EC"/>
    <w:rsid w:val="00C425CE"/>
    <w:rsid w:val="00C5387F"/>
    <w:rsid w:val="00C57CDC"/>
    <w:rsid w:val="00C83195"/>
    <w:rsid w:val="00C95D81"/>
    <w:rsid w:val="00CD31A6"/>
    <w:rsid w:val="00CD4552"/>
    <w:rsid w:val="00D179CD"/>
    <w:rsid w:val="00D2036E"/>
    <w:rsid w:val="00D7153A"/>
    <w:rsid w:val="00D728A2"/>
    <w:rsid w:val="00D93D21"/>
    <w:rsid w:val="00DB4E45"/>
    <w:rsid w:val="00DC3CDC"/>
    <w:rsid w:val="00DF4C16"/>
    <w:rsid w:val="00E16FF1"/>
    <w:rsid w:val="00E54DB9"/>
    <w:rsid w:val="00E75698"/>
    <w:rsid w:val="00E81AF1"/>
    <w:rsid w:val="00E9547E"/>
    <w:rsid w:val="00EA30F8"/>
    <w:rsid w:val="00EF3634"/>
    <w:rsid w:val="00F05EF4"/>
    <w:rsid w:val="00F54CCB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342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mat2</cp:lastModifiedBy>
  <cp:revision>25</cp:revision>
  <cp:lastPrinted>2017-05-15T06:15:00Z</cp:lastPrinted>
  <dcterms:created xsi:type="dcterms:W3CDTF">2014-04-10T10:01:00Z</dcterms:created>
  <dcterms:modified xsi:type="dcterms:W3CDTF">2024-03-15T04:12:00Z</dcterms:modified>
</cp:coreProperties>
</file>